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4D" w:rsidRPr="00B270B6" w:rsidRDefault="003A7E4D" w:rsidP="009C0872">
      <w:pPr>
        <w:keepNext/>
        <w:spacing w:after="0" w:line="240" w:lineRule="auto"/>
        <w:ind w:left="5664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270B6">
        <w:rPr>
          <w:rFonts w:ascii="Times New Roman" w:hAnsi="Times New Roman"/>
          <w:b/>
          <w:bCs/>
          <w:i/>
          <w:sz w:val="24"/>
          <w:szCs w:val="24"/>
        </w:rPr>
        <w:t xml:space="preserve"> zał. nr 2 do zapytania ofertowego </w:t>
      </w:r>
    </w:p>
    <w:p w:rsidR="003A7E4D" w:rsidRPr="00251378" w:rsidRDefault="003A7E4D" w:rsidP="009C0872">
      <w:pPr>
        <w:keepNext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251378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</w:t>
      </w:r>
      <w:r w:rsidR="000B7EDF">
        <w:rPr>
          <w:rFonts w:ascii="Times New Roman" w:hAnsi="Times New Roman"/>
          <w:b/>
          <w:bCs/>
          <w:i/>
          <w:sz w:val="24"/>
          <w:szCs w:val="24"/>
        </w:rPr>
        <w:t xml:space="preserve">                      </w:t>
      </w:r>
      <w:r w:rsidRPr="0025137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8674E">
        <w:rPr>
          <w:rFonts w:ascii="Times New Roman" w:hAnsi="Times New Roman"/>
          <w:b/>
          <w:bCs/>
          <w:i/>
          <w:sz w:val="24"/>
          <w:szCs w:val="24"/>
        </w:rPr>
        <w:t>z 15</w:t>
      </w:r>
      <w:r w:rsidR="009C0872">
        <w:rPr>
          <w:rFonts w:ascii="Times New Roman" w:hAnsi="Times New Roman"/>
          <w:b/>
          <w:bCs/>
          <w:i/>
          <w:sz w:val="24"/>
          <w:szCs w:val="24"/>
        </w:rPr>
        <w:t>.07.2020 r. znak: PZOZAZiWTZ/</w:t>
      </w:r>
      <w:r w:rsidR="00D8674E">
        <w:rPr>
          <w:rFonts w:ascii="Times New Roman" w:hAnsi="Times New Roman"/>
          <w:b/>
          <w:bCs/>
          <w:i/>
          <w:sz w:val="24"/>
          <w:szCs w:val="24"/>
        </w:rPr>
        <w:t>2131-1</w:t>
      </w:r>
      <w:r w:rsidR="00FD0C0D">
        <w:rPr>
          <w:rFonts w:ascii="Times New Roman" w:hAnsi="Times New Roman"/>
          <w:b/>
          <w:bCs/>
          <w:i/>
          <w:sz w:val="24"/>
          <w:szCs w:val="24"/>
        </w:rPr>
        <w:t>/107</w:t>
      </w:r>
      <w:r w:rsidR="000B7EDF">
        <w:rPr>
          <w:rFonts w:ascii="Times New Roman" w:hAnsi="Times New Roman"/>
          <w:b/>
          <w:bCs/>
          <w:i/>
          <w:sz w:val="24"/>
          <w:szCs w:val="24"/>
        </w:rPr>
        <w:t>/20</w:t>
      </w:r>
    </w:p>
    <w:p w:rsidR="003A7E4D" w:rsidRPr="006160C1" w:rsidRDefault="003A7E4D" w:rsidP="003A7E4D">
      <w:pPr>
        <w:keepNext/>
        <w:rPr>
          <w:rFonts w:ascii="Times New Roman" w:hAnsi="Times New Roman"/>
          <w:b/>
          <w:bCs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160C1">
        <w:rPr>
          <w:rFonts w:ascii="Times New Roman" w:hAnsi="Times New Roman"/>
          <w:sz w:val="24"/>
          <w:szCs w:val="24"/>
        </w:rPr>
        <w:t xml:space="preserve">                </w:t>
      </w:r>
      <w:r w:rsidRPr="006160C1">
        <w:rPr>
          <w:rFonts w:ascii="Times New Roman" w:hAnsi="Times New Roman"/>
          <w:sz w:val="24"/>
          <w:szCs w:val="24"/>
          <w:vertAlign w:val="superscript"/>
        </w:rPr>
        <w:t>( pieczęć firmowa)</w:t>
      </w:r>
    </w:p>
    <w:p w:rsidR="003A7E4D" w:rsidRPr="006160C1" w:rsidRDefault="003A7E4D" w:rsidP="003A7E4D">
      <w:pPr>
        <w:rPr>
          <w:rFonts w:ascii="Times New Roman" w:hAnsi="Times New Roman"/>
          <w:sz w:val="24"/>
          <w:szCs w:val="24"/>
        </w:rPr>
      </w:pPr>
    </w:p>
    <w:p w:rsidR="003A7E4D" w:rsidRPr="006160C1" w:rsidRDefault="003A7E4D" w:rsidP="003A7E4D">
      <w:pPr>
        <w:rPr>
          <w:rFonts w:ascii="Times New Roman" w:hAnsi="Times New Roman"/>
          <w:sz w:val="24"/>
          <w:szCs w:val="24"/>
        </w:rPr>
      </w:pPr>
    </w:p>
    <w:p w:rsidR="003A7E4D" w:rsidRPr="006160C1" w:rsidRDefault="003A7E4D" w:rsidP="003A7E4D">
      <w:pPr>
        <w:pStyle w:val="Nagwek1"/>
        <w:spacing w:line="276" w:lineRule="auto"/>
        <w:jc w:val="center"/>
        <w:rPr>
          <w:b/>
          <w:bCs/>
          <w:sz w:val="24"/>
        </w:rPr>
      </w:pPr>
      <w:r w:rsidRPr="006160C1">
        <w:rPr>
          <w:b/>
          <w:bCs/>
          <w:sz w:val="24"/>
        </w:rPr>
        <w:t xml:space="preserve">FORMULARZ OFERTOWY  </w:t>
      </w:r>
    </w:p>
    <w:p w:rsidR="003A7E4D" w:rsidRPr="006160C1" w:rsidRDefault="003A7E4D" w:rsidP="003A7E4D">
      <w:pPr>
        <w:jc w:val="center"/>
        <w:rPr>
          <w:rFonts w:ascii="Times New Roman" w:hAnsi="Times New Roman"/>
          <w:b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 </w:t>
      </w:r>
    </w:p>
    <w:p w:rsidR="003A7E4D" w:rsidRPr="006160C1" w:rsidRDefault="003A7E4D" w:rsidP="003A7E4D">
      <w:pPr>
        <w:jc w:val="both"/>
        <w:rPr>
          <w:rFonts w:ascii="Times New Roman" w:hAnsi="Times New Roman"/>
          <w:b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7E4D" w:rsidRPr="006160C1" w:rsidRDefault="003A7E4D" w:rsidP="003A7E4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 pełna nazwa )</w:t>
      </w:r>
    </w:p>
    <w:p w:rsidR="003A7E4D" w:rsidRPr="006160C1" w:rsidRDefault="003A7E4D" w:rsidP="003A7E4D">
      <w:pPr>
        <w:rPr>
          <w:rFonts w:ascii="Times New Roman" w:hAnsi="Times New Roman"/>
          <w:i/>
          <w:iCs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7E4D" w:rsidRPr="006160C1" w:rsidRDefault="003A7E4D" w:rsidP="003A7E4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 pełna nazwa)</w:t>
      </w:r>
    </w:p>
    <w:p w:rsidR="003A7E4D" w:rsidRPr="006160C1" w:rsidRDefault="003A7E4D" w:rsidP="003A7E4D">
      <w:pPr>
        <w:rPr>
          <w:rFonts w:ascii="Times New Roman" w:hAnsi="Times New Roman"/>
          <w:i/>
          <w:iCs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7E4D" w:rsidRPr="006160C1" w:rsidRDefault="003A7E4D" w:rsidP="003A7E4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 adres siedziby)</w:t>
      </w:r>
    </w:p>
    <w:p w:rsidR="003A7E4D" w:rsidRPr="006160C1" w:rsidRDefault="003A7E4D" w:rsidP="003A7E4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                                      .....................................................</w:t>
      </w:r>
    </w:p>
    <w:p w:rsidR="003A7E4D" w:rsidRPr="006160C1" w:rsidRDefault="003A7E4D" w:rsidP="003A7E4D">
      <w:pPr>
        <w:tabs>
          <w:tab w:val="left" w:pos="615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(REGON Wykonawcy)</w:t>
      </w:r>
      <w:r w:rsidRPr="006160C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Pr="006160C1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(NIP Wykonawcy)</w:t>
      </w: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                                      .....................................................</w:t>
      </w: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(telefon)                      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(telefon / fax)</w:t>
      </w: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iCs/>
          <w:sz w:val="24"/>
          <w:szCs w:val="24"/>
          <w:vertAlign w:val="superscript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                                      .....................................................</w:t>
      </w: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6160C1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r>
        <w:rPr>
          <w:rFonts w:ascii="Times New Roman" w:hAnsi="Times New Roman"/>
          <w:iCs/>
          <w:sz w:val="24"/>
          <w:szCs w:val="24"/>
          <w:vertAlign w:val="superscript"/>
        </w:rPr>
        <w:t>adres strony internetowej)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(e – mail)</w:t>
      </w: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Dokument uprawniający do występowania w obrocie prawnym:</w:t>
      </w: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7E4D" w:rsidRPr="006160C1" w:rsidRDefault="003A7E4D" w:rsidP="003A7E4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(zarejestrowany przez, wpisany do)</w:t>
      </w: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Reprezentacja Wykonawcy (zarząd, przedstawiciele ustawowi, pełnomocnicy, prokurenci):</w:t>
      </w: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7E4D" w:rsidRPr="006160C1" w:rsidRDefault="003A7E4D" w:rsidP="003A7E4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(imię i nazwisko- funkcja)</w:t>
      </w:r>
    </w:p>
    <w:p w:rsidR="003A7E4D" w:rsidRPr="006160C1" w:rsidRDefault="003A7E4D" w:rsidP="003A7E4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7E4D" w:rsidRPr="006160C1" w:rsidRDefault="003A7E4D" w:rsidP="003A7E4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(imię i nazwisko- funkcja)</w:t>
      </w:r>
    </w:p>
    <w:p w:rsidR="003A7E4D" w:rsidRPr="006160C1" w:rsidRDefault="003A7E4D" w:rsidP="003A7E4D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A7E4D" w:rsidRPr="00FD0C0D" w:rsidRDefault="003A7E4D" w:rsidP="003A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Oferujemy przyjęcie do realizacji przedmiotu zamówienia obejmującego swoim zakresem </w:t>
      </w:r>
      <w:r>
        <w:rPr>
          <w:rFonts w:ascii="Times New Roman" w:hAnsi="Times New Roman"/>
          <w:sz w:val="24"/>
          <w:szCs w:val="24"/>
        </w:rPr>
        <w:t>dostawę wyposa</w:t>
      </w:r>
      <w:r w:rsidR="000B7EDF">
        <w:rPr>
          <w:rFonts w:ascii="Times New Roman" w:hAnsi="Times New Roman"/>
          <w:sz w:val="24"/>
          <w:szCs w:val="24"/>
        </w:rPr>
        <w:t xml:space="preserve">żenia gastronomicznego </w:t>
      </w:r>
      <w:r>
        <w:rPr>
          <w:rFonts w:ascii="Times New Roman" w:hAnsi="Times New Roman"/>
          <w:sz w:val="24"/>
          <w:szCs w:val="24"/>
        </w:rPr>
        <w:t>w ramach pro</w:t>
      </w:r>
      <w:r w:rsidR="000B7EDF">
        <w:rPr>
          <w:rFonts w:ascii="Times New Roman" w:hAnsi="Times New Roman"/>
          <w:sz w:val="24"/>
          <w:szCs w:val="24"/>
        </w:rPr>
        <w:t>jektu pn. „Aktywna integracja w ZAZ w Rzeszowie</w:t>
      </w:r>
      <w:r w:rsidRPr="00B2745D">
        <w:rPr>
          <w:rFonts w:ascii="Times New Roman" w:hAnsi="Times New Roman"/>
          <w:sz w:val="24"/>
          <w:szCs w:val="24"/>
        </w:rPr>
        <w:t>” współfinansowanego ze środków Europ</w:t>
      </w:r>
      <w:r w:rsidR="000B7EDF">
        <w:rPr>
          <w:rFonts w:ascii="Times New Roman" w:hAnsi="Times New Roman"/>
          <w:sz w:val="24"/>
          <w:szCs w:val="24"/>
        </w:rPr>
        <w:t>ejskiego Funduszu Społecznego w </w:t>
      </w:r>
      <w:r w:rsidRPr="00B2745D">
        <w:rPr>
          <w:rFonts w:ascii="Times New Roman" w:hAnsi="Times New Roman"/>
          <w:sz w:val="24"/>
          <w:szCs w:val="24"/>
        </w:rPr>
        <w:t>ramach Regionalnego Programu Operacyjnego Województwa Podkarpackiego na lata 2014-2020, Oś priorytetowa VIII Integracja społeczna, Działanie</w:t>
      </w:r>
      <w:r w:rsidRPr="00171913">
        <w:rPr>
          <w:rFonts w:ascii="Times New Roman" w:hAnsi="Times New Roman"/>
          <w:sz w:val="24"/>
          <w:szCs w:val="24"/>
        </w:rPr>
        <w:t xml:space="preserve"> 8.1 Aktywna integracja osób </w:t>
      </w:r>
      <w:r w:rsidRPr="00171913">
        <w:rPr>
          <w:rFonts w:ascii="Times New Roman" w:hAnsi="Times New Roman"/>
          <w:sz w:val="24"/>
          <w:szCs w:val="24"/>
        </w:rPr>
        <w:lastRenderedPageBreak/>
        <w:t>zagrożonych ubóstwem lub wykluczeniem społecznym oraz ze środków PFRON w ramach p</w:t>
      </w:r>
      <w:r>
        <w:rPr>
          <w:rFonts w:ascii="Times New Roman" w:hAnsi="Times New Roman"/>
          <w:sz w:val="24"/>
          <w:szCs w:val="24"/>
        </w:rPr>
        <w:t xml:space="preserve">rogramu „Partnerstwo dla osób z niepełnosprawnościami” </w:t>
      </w:r>
      <w:r w:rsidRPr="00A7529F">
        <w:rPr>
          <w:rFonts w:ascii="Times New Roman" w:hAnsi="Times New Roman"/>
          <w:sz w:val="24"/>
          <w:szCs w:val="24"/>
        </w:rPr>
        <w:t xml:space="preserve">na warunkach i zasadach określonych w zapytaniu ofertowym </w:t>
      </w:r>
      <w:r w:rsidR="000B7EDF">
        <w:rPr>
          <w:rFonts w:ascii="Times New Roman" w:hAnsi="Times New Roman"/>
          <w:sz w:val="24"/>
          <w:szCs w:val="24"/>
        </w:rPr>
        <w:t xml:space="preserve">z </w:t>
      </w:r>
      <w:r w:rsidR="000B7EDF" w:rsidRPr="00FD0C0D">
        <w:rPr>
          <w:rFonts w:ascii="Times New Roman" w:hAnsi="Times New Roman"/>
          <w:sz w:val="24"/>
          <w:szCs w:val="24"/>
        </w:rPr>
        <w:t xml:space="preserve">dnia </w:t>
      </w:r>
      <w:r w:rsidR="00D8674E" w:rsidRPr="00FD0C0D">
        <w:rPr>
          <w:rFonts w:ascii="Times New Roman" w:hAnsi="Times New Roman"/>
          <w:sz w:val="24"/>
          <w:szCs w:val="24"/>
        </w:rPr>
        <w:t>15</w:t>
      </w:r>
      <w:r w:rsidR="000B7EDF" w:rsidRPr="00FD0C0D">
        <w:rPr>
          <w:rFonts w:ascii="Times New Roman" w:hAnsi="Times New Roman"/>
          <w:sz w:val="24"/>
          <w:szCs w:val="24"/>
        </w:rPr>
        <w:t>.07.2020</w:t>
      </w:r>
      <w:r w:rsidRPr="00FD0C0D">
        <w:rPr>
          <w:rFonts w:ascii="Times New Roman" w:hAnsi="Times New Roman"/>
          <w:sz w:val="24"/>
          <w:szCs w:val="24"/>
        </w:rPr>
        <w:t xml:space="preserve"> r. </w:t>
      </w:r>
      <w:r w:rsidR="000B7EDF" w:rsidRPr="00FD0C0D">
        <w:rPr>
          <w:rFonts w:ascii="Times New Roman" w:hAnsi="Times New Roman"/>
          <w:sz w:val="24"/>
          <w:szCs w:val="24"/>
        </w:rPr>
        <w:t>znak sprawy: PZOZAZiWTZ</w:t>
      </w:r>
      <w:r w:rsidR="00D74108" w:rsidRPr="00FD0C0D">
        <w:rPr>
          <w:rFonts w:ascii="Times New Roman" w:hAnsi="Times New Roman"/>
          <w:sz w:val="24"/>
          <w:szCs w:val="24"/>
        </w:rPr>
        <w:t>/</w:t>
      </w:r>
      <w:r w:rsidR="00D8674E" w:rsidRPr="00FD0C0D">
        <w:rPr>
          <w:rFonts w:ascii="Times New Roman" w:hAnsi="Times New Roman"/>
          <w:bCs/>
          <w:sz w:val="24"/>
          <w:szCs w:val="24"/>
        </w:rPr>
        <w:t>2131-1</w:t>
      </w:r>
      <w:r w:rsidR="00FD0C0D" w:rsidRPr="00FD0C0D">
        <w:rPr>
          <w:rFonts w:ascii="Times New Roman" w:hAnsi="Times New Roman"/>
          <w:bCs/>
          <w:sz w:val="24"/>
          <w:szCs w:val="24"/>
        </w:rPr>
        <w:t>/107</w:t>
      </w:r>
      <w:r w:rsidR="000B7EDF" w:rsidRPr="00FD0C0D">
        <w:rPr>
          <w:rFonts w:ascii="Times New Roman" w:hAnsi="Times New Roman"/>
          <w:bCs/>
          <w:sz w:val="24"/>
          <w:szCs w:val="24"/>
        </w:rPr>
        <w:t>/20</w:t>
      </w:r>
      <w:r w:rsidRPr="00FD0C0D">
        <w:rPr>
          <w:rFonts w:ascii="Times New Roman" w:hAnsi="Times New Roman"/>
          <w:sz w:val="24"/>
          <w:szCs w:val="24"/>
        </w:rPr>
        <w:t xml:space="preserve">, za cenę brutto uwzględniającą wszelkie koszty związane z realizacją zamówienia wynoszącą </w:t>
      </w: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44D7" w:rsidRDefault="001B44D7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 zł</w:t>
      </w:r>
      <w:r w:rsidRPr="006160C1">
        <w:rPr>
          <w:rFonts w:ascii="Times New Roman" w:hAnsi="Times New Roman"/>
          <w:sz w:val="24"/>
          <w:szCs w:val="24"/>
        </w:rPr>
        <w:t xml:space="preserve"> brutto </w:t>
      </w: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>:</w:t>
      </w:r>
      <w:r w:rsidRPr="00616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</w:t>
      </w: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..............................zł</w:t>
      </w:r>
      <w:r w:rsidRPr="006160C1">
        <w:rPr>
          <w:rFonts w:ascii="Times New Roman" w:hAnsi="Times New Roman"/>
          <w:sz w:val="24"/>
          <w:szCs w:val="24"/>
        </w:rPr>
        <w:t>),</w:t>
      </w: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w stawce:</w:t>
      </w: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………. % i kwocie …………………………..... </w:t>
      </w:r>
    </w:p>
    <w:p w:rsidR="003A7E4D" w:rsidRPr="006160C1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(słownie: …...........………………………….………………………………..………zł).</w:t>
      </w: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FAB" w:rsidRPr="003A5FAB" w:rsidRDefault="003A5FAB" w:rsidP="003A5FAB">
      <w:pPr>
        <w:tabs>
          <w:tab w:val="left" w:pos="6602"/>
        </w:tabs>
        <w:autoSpaceDE w:val="0"/>
        <w:autoSpaceDN w:val="0"/>
        <w:adjustRightInd w:val="0"/>
        <w:spacing w:before="72"/>
        <w:rPr>
          <w:rFonts w:ascii="Times New Roman" w:hAnsi="Times New Roman"/>
          <w:bCs/>
          <w:sz w:val="24"/>
          <w:szCs w:val="24"/>
        </w:rPr>
      </w:pPr>
      <w:r w:rsidRPr="003A5FAB">
        <w:rPr>
          <w:rFonts w:ascii="Times New Roman" w:hAnsi="Times New Roman"/>
          <w:bCs/>
          <w:sz w:val="24"/>
          <w:szCs w:val="24"/>
        </w:rPr>
        <w:t>Za wyżej wymienione wynagrodzenie oferujemy dostawę:</w:t>
      </w:r>
      <w:r w:rsidRPr="003A5FAB">
        <w:rPr>
          <w:rFonts w:ascii="Times New Roman" w:hAnsi="Times New Roman"/>
          <w:bCs/>
          <w:sz w:val="24"/>
          <w:szCs w:val="24"/>
        </w:rPr>
        <w:tab/>
      </w: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A7E4D" w:rsidSect="008D0D87">
          <w:headerReference w:type="default" r:id="rId8"/>
          <w:footerReference w:type="default" r:id="rId9"/>
          <w:pgSz w:w="11906" w:h="16838"/>
          <w:pgMar w:top="1417" w:right="1417" w:bottom="1417" w:left="1417" w:header="426" w:footer="321" w:gutter="0"/>
          <w:cols w:space="708"/>
          <w:docGrid w:linePitch="360"/>
        </w:sectPr>
      </w:pPr>
    </w:p>
    <w:tbl>
      <w:tblPr>
        <w:tblW w:w="15593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690"/>
        <w:gridCol w:w="851"/>
        <w:gridCol w:w="4105"/>
        <w:gridCol w:w="1560"/>
        <w:gridCol w:w="1559"/>
        <w:gridCol w:w="1559"/>
      </w:tblGrid>
      <w:tr w:rsidR="003A7E4D" w:rsidRPr="004B6709" w:rsidTr="00D73A08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4D" w:rsidRPr="004B6709" w:rsidRDefault="003A7E4D" w:rsidP="00010733">
            <w:pPr>
              <w:spacing w:after="0" w:line="240" w:lineRule="auto"/>
              <w:ind w:right="23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 xml:space="preserve">Opis, wymagania techniczne, parametry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>Liczba</w:t>
            </w:r>
          </w:p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>(szt.)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>Oferowane urządzenia</w:t>
            </w:r>
            <w:r w:rsidR="003A5FAB" w:rsidRPr="004B6709">
              <w:rPr>
                <w:rFonts w:ascii="Times New Roman" w:hAnsi="Times New Roman"/>
                <w:b/>
                <w:bCs/>
                <w:color w:val="000000"/>
              </w:rPr>
              <w:t>, sprzęt</w:t>
            </w:r>
            <w:r w:rsidRPr="004B670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B6709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 xml:space="preserve">Cena netto </w:t>
            </w:r>
          </w:p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>(zł)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>Wartość netto</w:t>
            </w:r>
          </w:p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>(zł)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>Wartość brutto</w:t>
            </w:r>
          </w:p>
          <w:p w:rsidR="003A7E4D" w:rsidRPr="004B6709" w:rsidRDefault="003A7E4D" w:rsidP="00010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6709">
              <w:rPr>
                <w:rFonts w:ascii="Times New Roman" w:hAnsi="Times New Roman"/>
                <w:b/>
                <w:bCs/>
                <w:color w:val="000000"/>
              </w:rPr>
              <w:t>(zł)</w:t>
            </w:r>
          </w:p>
        </w:tc>
      </w:tr>
      <w:tr w:rsidR="000B7EDF" w:rsidRPr="003E2C7D" w:rsidTr="00D73A08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EDF" w:rsidRPr="003E2C7D" w:rsidRDefault="000B7EDF" w:rsidP="000107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EDF" w:rsidRPr="003E2C7D" w:rsidRDefault="000B7EDF" w:rsidP="000107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EDF" w:rsidRPr="003E2C7D" w:rsidRDefault="000B7EDF" w:rsidP="00010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EDF" w:rsidRPr="003E2C7D" w:rsidRDefault="000B7EDF" w:rsidP="0001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F" w:rsidRPr="003A5FAB" w:rsidRDefault="000B7EDF" w:rsidP="000B7ED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A5FAB">
              <w:rPr>
                <w:rFonts w:ascii="Times New Roman" w:hAnsi="Times New Roman"/>
                <w:b/>
                <w:bCs/>
                <w:color w:val="000000"/>
              </w:rPr>
              <w:t>producent, marka, model</w:t>
            </w:r>
            <w:r w:rsidR="003A5FAB" w:rsidRPr="003A5FAB">
              <w:rPr>
                <w:rFonts w:ascii="Times New Roman" w:hAnsi="Times New Roman"/>
                <w:b/>
                <w:bCs/>
                <w:color w:val="000000"/>
              </w:rPr>
              <w:t>, nr katalogowy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DF" w:rsidRPr="003E2C7D" w:rsidRDefault="000B7EDF" w:rsidP="000107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DF" w:rsidRPr="003E2C7D" w:rsidRDefault="000B7EDF" w:rsidP="000107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DF" w:rsidRPr="003E2C7D" w:rsidRDefault="000B7EDF" w:rsidP="000107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FAB" w:rsidRPr="003A5FAB" w:rsidTr="00D73A0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AB" w:rsidRPr="003A5FAB" w:rsidRDefault="003A5FAB" w:rsidP="003A5FA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5F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AB" w:rsidRPr="003A5FAB" w:rsidRDefault="003A5FAB" w:rsidP="003A5F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FA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AB" w:rsidRPr="003A5FAB" w:rsidRDefault="003A5FAB" w:rsidP="003A5F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A5FAB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AB" w:rsidRPr="003A5FAB" w:rsidRDefault="003A5FAB" w:rsidP="003A5F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5FA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B" w:rsidRPr="003A5FAB" w:rsidRDefault="003A5FAB" w:rsidP="003A5F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5F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B" w:rsidRPr="003A5FAB" w:rsidRDefault="003A5FAB" w:rsidP="003A5FA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5F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B" w:rsidRPr="003A5FAB" w:rsidRDefault="003A5FAB" w:rsidP="003A5FA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5F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B" w:rsidRPr="003A5FAB" w:rsidRDefault="003A5FAB" w:rsidP="003A5FA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5F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taca kelnerska okrągła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okrągła, antypoślizgowa, średnica od 35 cm do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4 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szczypce cukiernicze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stal nierdzewna, długość  od 22 cm do 28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szczypce do lodu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długość od 18cm do 20 cm,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stal nierdzewna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łyżka stołowa INOX 18/10*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inox 18/10, długość 194 mm do 210 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widelec stołowy INOX 18/10*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inox 18/10, długość 192mm do 210mm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nóż stołowy INOX 18/10*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inox 18/10, długość 217 mm do 240 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łyżeczka do herbaty INOX 18/10*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inox 18/10, długość 135 mm do 145 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dzbanek do spieniania mleka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pojemność 0,6l, stal nierdzewna, z uchem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dzbanek na mleko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wykonany z białej porcelany, bez zdobień,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pojemność  0,10 – 0,20 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talerz płytki**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wykonany z białej porcelany, bez zdobień, przystosowany do mycia w zmywarce, średnica Ø270 mm (+/-10%)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talerz głęboki**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wykonany z białej porcelany, bez zdobień,  przystosowany do mycia w zmywarce, średnica od 180 do250 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zestaw do przypraw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zestaw do przypraw 3-częściowy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z podstawką,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wykonany z białej porcelany, bez zdobień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dyspenser do serwetek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wys. 13 cm do 20 cm,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stal nierdzewna lub metal o kolorze czarnym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ekspres do kawy kolbowy dwu grupowy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8E1" w:rsidRPr="007E0DF0" w:rsidRDefault="00F648E1" w:rsidP="00F648E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zespoły zaparzacza, pojemność bojlera od 9 l do 15 l, poziom wody w bojlerze sterowany elektronicznie lub automatycznie lub automatyczne uzupełnianie wody w bojlerze, ekspres kolbowy 2 grupowy. przystosowany do szklanek typu tall cup, 2 dysze pary, 1 wylewka gorącej wody. Wymiary (+/- 10%): szerokość od 655  mm do 768 mm, głębokość od 510 mm do 570 mm, wysokość od 420 mm do 620mm, z</w:t>
            </w:r>
            <w:r w:rsid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asilanie 230V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młynek do mielenia kawy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pojemność zbiornika na kawę ziarnistą  min. 0,5kg, regulacja mielenia kawy, automatyczny młynek do mielenia kawy, wysokość 400 mm do 430mm, moc od 0,20 kW do 0,30kW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kostkarka nablatowa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wydajność 10 do 15 kg, zalewana ręcznie,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stół chłodniczy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z nadstawką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3– drzwiowy, zakres temperatur co najmniej od 2 do 8 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0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C, obudowa ze stali nierdzewnej, blat roboczy, elektroniczny sterownik z wyświetlaczem temperatury, szerokość 1300 mm do 1400 mm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(+/- 10%), głębokość (+/-10%)700 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witryna ekspozycyjna chłodnicza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7E0D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D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agregat chłodniczy, wysokość minimum 1280 do 1410mm, długość minimum 600 do 930mm, głębokość minimum 750 do 930mm, elektroniczny sterownik z wyświetlaczem temperatury, odszranianie (rozmrażanie) automatyczne, chłodzenie dynamiczne (wymuszone), przeszklona z 4 stron, liczba półek minimum 3, drzwi przesuwne, oświetlane szklane półki, kolor czarny,  szyby proste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sokowirówka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przystosowana do owoców i warzyw, maks. prędkość obrotowa w zakresie od </w:t>
            </w:r>
            <w:r w:rsid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3000 obr./min do 3600 obr./min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wyciskarka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wolnoobrotowa, pojemnik na pulpę i sok,  prędkość obrotowa min 40 do 50 obr./min, wysokość  430mm do 550 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taca cukiernicza ekspozycyjna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długość 40 cm, szerokość 25-30 cm, 4 ranty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(1- 2 cm), kolor czarny, aluminiowa, cukiernicza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patera z kloszem na nóżce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patera z przykryciem na nodze, materiał szkło, wysokość od 20 do 40 cm, kolor bezbarwny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blender z kielichem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moc minimalna 1400 W, noże stal nierdzewna, różne prędkości i funkcja pracy pulsacyjnej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dyspenser do czekolady, cynamonu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wykonany ze stali nierdzewnej dyspenser do przypraw z otworami średnica: od 55 mm  do 70mm, kształt okrągły, pokrywa w komplecie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słoik z pokrywą na ciastka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materiał: szkło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wysokość [cm] 21 cm do 22 cm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średnica [cm] 10 cm do 12 cm 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pojemność 1400 ml do 2200ml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kolor przezroczysty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garnek niski z pokrywką różne rozmiary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wysokość 90 - 130 mm, ś</w:t>
            </w:r>
            <w:r w:rsidR="00587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rednica 240-280 mm, 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pojemność  od 4 do 6 l,  wykonany ze stali nierdzewnej,  z pokrywką w komplecie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rondel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wysokość 130 – 150 mm (+/- 10%),  średnica 240 - 280 mm, poj</w:t>
            </w:r>
            <w:r w:rsidR="000C0A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emność od 6 do 8 L (+/- 10%), 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pokrywką w komplecie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patelnia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średnica 240 mm, stal nierdzewna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rondel do sosów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średnica (+/-20%) 160mm – 240mm -pojemność min. 2 L – max 4 L, stal nierdzewna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durszlak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wykonany ze stali nierdzewnej - 2 uchwyty - średnica min 250mm, max 300 mm - wysokość min 120 mm, max 135 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miska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pojemność od 1,4 L do 2 L, wykonana ze stali nierdzewnej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miska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wykonana ze stali nierdzewnej, pojemność 5 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regał wolnostojący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wykonany z tworzywa sztucznego, wysokość od 1700 mm,  minimum 4 półki, mocowanie półek z regulowaną wysokością, nośność 1 półki min. 150 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rózga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7E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rózga wykonana ze stali nierdzewnej, długość od 20 cm  do 25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łopatka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wykonania ze stali nierdzewnej,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długość od 30cm do 38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szczypce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wykonane ze stali nierdzewnej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długość 24 – 30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obieraczka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wykonana ze stali nierdzewnej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pozioma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obieraczka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wykonana ze stali nierdzewnej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pionowa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szufelka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materiał aluminium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pojemność od 0,18 l do 0,20 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koszyczek na sztućce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D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długość 26 - 27cm, szerokość od 10 do 17cm, polipropylen lub polirattan, kolor szary 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nóż do pieczywa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materiał stal nierdzewna 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długość ostrza od 20 do 23 cm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ząbkowane ostrze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nóż uniwersalny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długość ostrza 16 cm do 21 cm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stal nierdzewna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nóż do warzyw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długość ostrza od 10 cm do 19,5 cm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stal nierdzewna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tarka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wykonana ze stali nierdzewnej, sześciokątna, wysokość od 180 mm do 220mm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pędzelek silikonowy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pędzelek silikonowy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wałek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wałek drewniany na łożyskach kulkowych,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długość od 30 do 40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stolnica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długość 50 do 75 cm,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materiał drewno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przesiewacz do mąki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wysokość od 9,5 cm do 13 cm, materiał stal nierdzewna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łyżka drewniana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długość od 30 cm do 35 cm,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materiał drewno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waga pomocnicza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zakres pomiaru minimum 15 kg , funkcje: co najmniej tarowanie,  szalka ze stali nierdzewnej, cyfrowy wyświetlacz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deska do krojenia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0" w:rsidRDefault="00F648E1" w:rsidP="00314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możliwość mycia w zmywarce, materiał wykonania polipropylen lub polietylen, szerokość min. 300 mm,  oznaczenia kolorystyczne wg HACCP, 1 szt. czerwona, </w:t>
            </w:r>
          </w:p>
          <w:p w:rsidR="00F648E1" w:rsidRPr="007E0DF0" w:rsidRDefault="00F648E1" w:rsidP="00314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 szt. zielonych, 1 szt. żółta, 1 szt. niebieska, 1 szt. biała, 1 szt. brązowa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stojak na deski do krojenia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wykonany ze stali nierdzewnej, wysokość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260-290 mm, głębokość 260-290 mm, szerokość 300-320 mm, możliwość umieszczenia 6 desek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blender ręczny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rozdrabniacz ze stali nierdzewnej, moc minimum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250 W, długość 400 do 450mm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kontakt grill podwójny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moc elektryczna 3,6 kW, zasilanie na prąd, napięcie 230 V, obudowa wykonana ze stali nierdzewnej, płyty ryflowane, szerokość od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525 mm do 610 mm, głębokość od 325 mm do 390 mm, wysokość od 195mm do 210mm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podstawa do pieca konwekcyjno-parowego</w:t>
            </w: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podstawa wykonana ze stali nierdzewnej, wymiar dostosowany do pieca konwekcyjno-parowego z pozycji nr 56, podstawa wyposażona w prowadnice GN</w:t>
            </w:r>
            <w:r w:rsid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piec konwekcyjno-parowy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wymiar blach GN 1/1, pojemność 4-6 prowadnic, konwekcyjno parowy, stal nierdzewna, moc od 5,2 do 10,8 kW, zasilanie elektryczne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blacha wypiekowa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wymiar GN 1/1, stal nierdzewna, wysokość 20mm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blacha wypiekowa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wymiar GN 1/1, stal nierdzewna, wysokość 100mm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stół przyścienny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wykonany ze stali nierdzewnej 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wysokość 850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głębokość 600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długość 1200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jedna półka ze stali nierdzewnej 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drzwi przesuwne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lampa owadobójcza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napięcie 230 V, lampa UV do zwalczania owadów latających, zasięg działania minimum 30 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uchwyt łańcuchowy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lodówka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klasa efektywności energetycznej co najmniej A++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wysokość 185 do 186 cm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pojemność użytkowa chłodziarki  206 l do 240 l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system no frost pełny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pojemność użytkowa zamrażarki  87 l do 100 l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położenie zamrażarki na dole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Ilość agregatów 1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szuflada na warzywa i owoce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pojemnik na jajka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3 szuflady w zamrażalniku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rękawice piekarskie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wykonane ze skóry,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odporne na temperaturę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do 300 °C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paleta H1 higieniczna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płozy, przeznaczona do użytkowania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warunkach o specjalnych wymaganiach sanitarnych, wymiary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(+/-20%) 1200 mm x 800 mm x 160 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D4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stół ze zlewem dwukomorowym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z półką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0" w:rsidRDefault="00F648E1" w:rsidP="00314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wykonany ze stali nierdzewnej, wysokość 800-850 mm, głębokość 600 mm, szerokość od </w:t>
            </w:r>
          </w:p>
          <w:p w:rsidR="00F648E1" w:rsidRPr="007E0DF0" w:rsidRDefault="00F648E1" w:rsidP="00314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1000 mm do 1200 mm ,z półką dolną, rant tylni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zmywarko - wyparzarka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zmywarka z funkcją wyparzania, wykonana ze stali nierdzewnej, przystosowana do mycia talerzy, szkła , pompa zrzutowa, użycie wody 2,0 l do 2,7 l/cykl  kosze do mycia talerzy, na sztućce i do szkła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D4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bateria umywalkowa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z prysznicem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łokciowa, nablatowa,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wyciąganym prysznicem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bateria umywalkowa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chrom, stojąca, nablatowa,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obrotowa wylewka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wysokość od 7 do 15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szafa chłodnicza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 drzwiowa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pojemność od 550 l do 800 l, stal nierdzewna, min 3 półki, automatyczne odszraniane, elektroniczny wyświetlacz temperatury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zlew techniczny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wykonany z tworzywa sztucznego, głębokość 200mm do 410mm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szafa porządkowa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0A22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DF0">
              <w:rPr>
                <w:rFonts w:ascii="Times New Roman" w:hAnsi="Times New Roman"/>
                <w:color w:val="000000"/>
                <w:sz w:val="18"/>
                <w:szCs w:val="18"/>
              </w:rPr>
              <w:t>wymiary</w:t>
            </w:r>
            <w:r w:rsidRPr="007E0DF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1800 mm x 600 mm x 500 mm (+/-10%)</w:t>
            </w:r>
            <w:r w:rsidRPr="007E0DF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półki 4 sztuki</w:t>
            </w:r>
            <w:r w:rsidRPr="007E0DF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zamykana na zamek</w:t>
            </w:r>
            <w:r w:rsidRPr="007E0DF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szafa porządkowa, gospodarcza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odbijak do kawy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materiał: stal nierdzewna, drewno 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rozmiar ¼ GN z kasetą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umywalka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D4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półokrągła lub okrągła, ceramiczna, z otworem na baterię, kolor biały, szerokość od 40 cm do </w:t>
            </w:r>
          </w:p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cm(+/-10%)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A250A1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250A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lodówka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A250A1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250A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klasa energetyczna co najmniej A+, wysokość od 84cm do 84,5cm, pojemność od 75l do 90l, jednodrzwiowa, biała, szerokość od 48cm do 49cm, głębokość 45cm do 51 cm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E1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821660" w:rsidRDefault="00F648E1" w:rsidP="00F64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pojemnik na odpady na kółkach z pokrywą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wykonany z tworzywa sztucznego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pojemność 120L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załadunek od góry, uchylna pokrywa, wysokość od 92 cm do 96 cm, szerokość 46 cm do 49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E1" w:rsidRPr="007E0DF0" w:rsidRDefault="00F648E1" w:rsidP="00F6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E1" w:rsidRPr="003E2C7D" w:rsidRDefault="00F648E1" w:rsidP="00F648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pojemnik na żywność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D4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pojemnik z pokrywką, pojemność 0,6l do 0,8l, możliwość mycia w zmywarkach, wykonany </w:t>
            </w:r>
          </w:p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tworzywa sztucznego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pojemnik na żywność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D4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pojemnik z pokrywką, pojemność 1,7l  do 2l, możliwość mycia w zmywarkach, wykonany </w:t>
            </w:r>
          </w:p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tworzywa sztucznego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pojemnik na żywność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pojemnik z pokrywką, pojemność 3l, możliwość mycia w zmywarkach, wykonany z tworzywa sztucznego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pojemnik na żywność różne rozmiary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D4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pojemnik z pokrywką, pojemność 0,8l do 1,2l, możliwość mycia w zmywarkach, wykonany </w:t>
            </w:r>
          </w:p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tworzywa sztucznego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kuchenka elektryczna </w:t>
            </w:r>
          </w:p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4 palnikowa z piekarnikiem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226" w:rsidRDefault="00F86CB3" w:rsidP="0002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moc</w:t>
            </w:r>
            <w:r w:rsidR="000232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elektryczna piekarnika min. 3 k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wykonana ze stali nierdzewnej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wymiary min: wysokość - 800 do 900 mm x głębokość - 700 do 800 mm x szerokość </w:t>
            </w:r>
            <w:r w:rsidR="000232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86CB3" w:rsidRPr="007E0DF0" w:rsidRDefault="00F86CB3" w:rsidP="00023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 mm do 800mm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bateria do stołu ze zlewem dwukomorowym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jednootworowa, nablatowa, łokciowa, zasięg wylewki min. 200mm do 300mm(+/-10%)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A250A1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250A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okap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A250A1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250A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przyścienny, długość 1000mm, stal nierdzewna, łapacze tłuszczu, okrągły króciec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szafa chłodnicza dwudrzwiowa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napięcie : 230 V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pojemność : min.  600 l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wysokość  min. 1190 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głębokość min. 700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szerokość  min. 775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wykonana ze stali nierdzewnej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wymuszony obieg powietrza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elektryczny wyświetlacz temperatury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komplet min 6 półek, drzwi uchylne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zamrażarka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17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zasilanie: 230 V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pojemność:  min. 300 l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szerokość: 960 mm do 1300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głębokość: 650 mm do 750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wysokość: 820 mm do 8</w:t>
            </w:r>
            <w:r w:rsidR="001712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 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naświetlacz uniwersalny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napięcie 230 V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urządzenie z lampami UV do powierzchniowej dezynfekcji jaj 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jednorazowa dezynfekcja minimum 30 jaj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szafa magazynowa na naczynia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wykonana ze stali nierdzewnej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wysokość 1800 mm do 2000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Szerokość 1000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Głębokość 600 mm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drzwi skrzydłowe</w:t>
            </w: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3 półki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0D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czajnik elektryczny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D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stal nierdzewna, pojemność 1,6 do 2 l,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CB3" w:rsidRPr="003E2C7D" w:rsidTr="00D73A0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821660" w:rsidRDefault="00F86CB3" w:rsidP="00F86C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0D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mikrofalówka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DF0">
              <w:rPr>
                <w:rFonts w:ascii="Times New Roman" w:hAnsi="Times New Roman"/>
                <w:color w:val="000000"/>
                <w:sz w:val="18"/>
                <w:szCs w:val="18"/>
              </w:rPr>
              <w:t>pojemność 20 l, moc 700-800 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CB3" w:rsidRPr="007E0DF0" w:rsidRDefault="00F86CB3" w:rsidP="00F8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E0D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B3" w:rsidRPr="003E2C7D" w:rsidRDefault="00F86CB3" w:rsidP="00F8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0D9" w:rsidRPr="003E2C7D" w:rsidTr="00DA0BD5">
        <w:trPr>
          <w:trHeight w:val="224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0D9" w:rsidRPr="003E2C7D" w:rsidRDefault="006360D9" w:rsidP="006360D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D9" w:rsidRPr="003E2C7D" w:rsidRDefault="006360D9" w:rsidP="000107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15" w:rsidRPr="00754CEE" w:rsidRDefault="00E36315" w:rsidP="00E36315">
      <w:pPr>
        <w:spacing w:before="25" w:after="0" w:line="360" w:lineRule="auto"/>
        <w:ind w:right="-30"/>
        <w:rPr>
          <w:rFonts w:ascii="Times New Roman" w:eastAsia="Times New Roman" w:hAnsi="Times New Roman"/>
          <w:b/>
          <w:sz w:val="20"/>
          <w:szCs w:val="20"/>
        </w:rPr>
      </w:pP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*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elementy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wskazane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w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pozycjach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4-7 muszą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stanowić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komplet,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być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tego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samego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wzoru,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rodzaju,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pochodzić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tej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samej </w:t>
      </w:r>
      <w:r w:rsidRPr="00754CEE">
        <w:rPr>
          <w:rFonts w:ascii="Times New Roman" w:eastAsia="Times New Roman" w:hAnsi="Times New Roman"/>
          <w:b/>
          <w:sz w:val="20"/>
          <w:szCs w:val="20"/>
        </w:rPr>
        <w:t xml:space="preserve"> kolekcji</w:t>
      </w:r>
    </w:p>
    <w:p w:rsidR="00E36315" w:rsidRPr="00754CEE" w:rsidRDefault="00E36315" w:rsidP="00E36315">
      <w:pPr>
        <w:spacing w:before="25" w:after="0" w:line="360" w:lineRule="auto"/>
        <w:ind w:right="1104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**elementy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wskazane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w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pozycjach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10-11 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muszą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stanowić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komplet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(serwis),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być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tego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samego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wzoru,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rodzaju,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pochodzić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tej</w:t>
      </w:r>
      <w:r w:rsidRPr="00754CEE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samej</w:t>
      </w:r>
      <w:r w:rsidRPr="00754CEE">
        <w:rPr>
          <w:rFonts w:ascii="Times New Roman" w:eastAsia="Times New Roman" w:hAnsi="Times New Roman"/>
          <w:b/>
          <w:spacing w:val="-2"/>
          <w:sz w:val="20"/>
          <w:szCs w:val="20"/>
        </w:rPr>
        <w:t xml:space="preserve"> </w:t>
      </w:r>
      <w:r w:rsidRPr="00754CEE">
        <w:rPr>
          <w:rFonts w:ascii="Times New Roman" w:eastAsia="Times New Roman" w:hAnsi="Times New Roman"/>
          <w:b/>
          <w:color w:val="000000"/>
          <w:sz w:val="20"/>
          <w:szCs w:val="20"/>
        </w:rPr>
        <w:t>kolekcji</w:t>
      </w: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Pr="00E36315" w:rsidRDefault="003A7E4D" w:rsidP="000B7EDF">
      <w:pPr>
        <w:pStyle w:val="Tekstpodstawowy3"/>
        <w:rPr>
          <w:b/>
          <w:sz w:val="22"/>
          <w:szCs w:val="22"/>
        </w:rPr>
        <w:sectPr w:rsidR="003A7E4D" w:rsidRPr="00E36315" w:rsidSect="003E2C7D">
          <w:pgSz w:w="16838" w:h="11906" w:orient="landscape"/>
          <w:pgMar w:top="1418" w:right="1418" w:bottom="1418" w:left="1418" w:header="426" w:footer="321" w:gutter="0"/>
          <w:cols w:space="708"/>
          <w:docGrid w:linePitch="360"/>
        </w:sectPr>
      </w:pPr>
      <w:r w:rsidRPr="00E36315">
        <w:rPr>
          <w:rStyle w:val="FontStyle24"/>
          <w:b w:val="0"/>
          <w:sz w:val="22"/>
          <w:szCs w:val="22"/>
        </w:rPr>
        <w:t>¹</w:t>
      </w:r>
      <w:r w:rsidRPr="00E36315">
        <w:rPr>
          <w:b/>
          <w:sz w:val="22"/>
          <w:szCs w:val="22"/>
          <w:vertAlign w:val="superscript"/>
        </w:rPr>
        <w:t>)</w:t>
      </w:r>
      <w:r w:rsidRPr="00E36315">
        <w:rPr>
          <w:b/>
          <w:sz w:val="22"/>
          <w:szCs w:val="22"/>
        </w:rPr>
        <w:t xml:space="preserve"> </w:t>
      </w:r>
      <w:r w:rsidRPr="00E36315">
        <w:rPr>
          <w:b/>
          <w:sz w:val="22"/>
          <w:szCs w:val="22"/>
          <w:u w:val="single"/>
        </w:rPr>
        <w:t xml:space="preserve">Wykonawca ma obowiązek pod rygorem odrzucenia oferty wypełnić wszystkie pola w kolumnie </w:t>
      </w:r>
      <w:r w:rsidR="00C134C1" w:rsidRPr="00E36315">
        <w:rPr>
          <w:b/>
          <w:sz w:val="22"/>
          <w:szCs w:val="22"/>
          <w:u w:val="single"/>
        </w:rPr>
        <w:t xml:space="preserve">nr 5 </w:t>
      </w:r>
      <w:r w:rsidRPr="00E36315">
        <w:rPr>
          <w:b/>
          <w:sz w:val="22"/>
          <w:szCs w:val="22"/>
          <w:u w:val="single"/>
        </w:rPr>
        <w:t>„</w:t>
      </w:r>
      <w:r w:rsidRPr="00E36315">
        <w:rPr>
          <w:b/>
          <w:bCs/>
          <w:color w:val="000000"/>
          <w:sz w:val="22"/>
          <w:szCs w:val="22"/>
          <w:u w:val="single"/>
        </w:rPr>
        <w:t xml:space="preserve">Oferowane urządzenia </w:t>
      </w:r>
      <w:r w:rsidR="000B7EDF" w:rsidRPr="00E36315">
        <w:rPr>
          <w:b/>
          <w:bCs/>
          <w:color w:val="000000"/>
          <w:sz w:val="22"/>
          <w:szCs w:val="22"/>
          <w:u w:val="single"/>
        </w:rPr>
        <w:t>(</w:t>
      </w:r>
      <w:r w:rsidRPr="00E36315">
        <w:rPr>
          <w:b/>
          <w:bCs/>
          <w:color w:val="000000"/>
          <w:sz w:val="22"/>
          <w:szCs w:val="22"/>
          <w:u w:val="single"/>
        </w:rPr>
        <w:t>producent, marka, model)</w:t>
      </w:r>
      <w:r w:rsidRPr="00E36315">
        <w:rPr>
          <w:b/>
          <w:sz w:val="22"/>
          <w:szCs w:val="22"/>
          <w:u w:val="single"/>
        </w:rPr>
        <w:t>”.</w:t>
      </w:r>
      <w:r w:rsidRPr="00E36315">
        <w:rPr>
          <w:b/>
          <w:sz w:val="22"/>
          <w:szCs w:val="22"/>
        </w:rPr>
        <w:t xml:space="preserve"> Proponowane przez Wykonawcę parametry nie mogą być sprzeczne z wymaganiami określonymi przez Z</w:t>
      </w:r>
      <w:r w:rsidR="000B7EDF" w:rsidRPr="00E36315">
        <w:rPr>
          <w:b/>
          <w:sz w:val="22"/>
          <w:szCs w:val="22"/>
        </w:rPr>
        <w:t>amawiającego</w:t>
      </w: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4D" w:rsidRPr="00D36BCE" w:rsidRDefault="003A7E4D" w:rsidP="003A7E4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BCE">
        <w:rPr>
          <w:rFonts w:ascii="Times New Roman" w:hAnsi="Times New Roman" w:cs="Times New Roman"/>
        </w:rPr>
        <w:t xml:space="preserve">Oświadczamy, że zapoznaliśmy się z </w:t>
      </w:r>
      <w:r w:rsidR="009A40A6">
        <w:rPr>
          <w:rFonts w:ascii="Times New Roman" w:hAnsi="Times New Roman" w:cs="Times New Roman"/>
        </w:rPr>
        <w:t xml:space="preserve">zapisami zapytania ofertowego i akceptujemy je bez </w:t>
      </w:r>
      <w:r>
        <w:rPr>
          <w:rFonts w:ascii="Times New Roman" w:hAnsi="Times New Roman" w:cs="Times New Roman"/>
        </w:rPr>
        <w:t>zastrzeżeń oraz zdobyliśmy konieczne informacje do prawidłowego przygotowania oferty.</w:t>
      </w:r>
    </w:p>
    <w:p w:rsidR="003A7E4D" w:rsidRPr="009927FB" w:rsidRDefault="003A7E4D" w:rsidP="003A7E4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927FB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warantujemy, że oferowany przez nas przedmiot zamówienia będzie spełniał</w:t>
      </w:r>
      <w:r w:rsidRPr="009927FB">
        <w:rPr>
          <w:rFonts w:ascii="Times New Roman" w:hAnsi="Times New Roman" w:cs="Times New Roman"/>
          <w:color w:val="auto"/>
        </w:rPr>
        <w:t xml:space="preserve"> w</w:t>
      </w:r>
      <w:r>
        <w:rPr>
          <w:rFonts w:ascii="Times New Roman" w:hAnsi="Times New Roman" w:cs="Times New Roman"/>
          <w:color w:val="auto"/>
        </w:rPr>
        <w:t>szystkie wskazane w zapytaniu ofertowym</w:t>
      </w:r>
      <w:r w:rsidRPr="009927FB">
        <w:rPr>
          <w:rFonts w:ascii="Times New Roman" w:hAnsi="Times New Roman" w:cs="Times New Roman"/>
          <w:color w:val="auto"/>
        </w:rPr>
        <w:t xml:space="preserve"> wymagania techniczno – eksploatacyjne i jakościowe.</w:t>
      </w:r>
    </w:p>
    <w:p w:rsidR="003A7E4D" w:rsidRDefault="003A7E4D" w:rsidP="003A7E4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27FB">
        <w:rPr>
          <w:rFonts w:ascii="Times New Roman" w:hAnsi="Times New Roman" w:cs="Times New Roman"/>
          <w:color w:val="auto"/>
        </w:rPr>
        <w:t xml:space="preserve">Oświadczamy, że firma nasza spełnia wszystkie warunki określone w zapytaniu </w:t>
      </w:r>
      <w:r>
        <w:rPr>
          <w:rFonts w:ascii="Times New Roman" w:hAnsi="Times New Roman" w:cs="Times New Roman"/>
        </w:rPr>
        <w:t xml:space="preserve">ofertowym. Posiadamy niezbędną wiedzę i doświadczenie </w:t>
      </w:r>
      <w:r w:rsidR="000F18A5">
        <w:rPr>
          <w:rFonts w:ascii="Times New Roman" w:hAnsi="Times New Roman" w:cs="Times New Roman"/>
        </w:rPr>
        <w:t xml:space="preserve">oraz zasoby </w:t>
      </w:r>
      <w:r>
        <w:rPr>
          <w:rFonts w:ascii="Times New Roman" w:hAnsi="Times New Roman" w:cs="Times New Roman"/>
        </w:rPr>
        <w:t>do prawidłowego wykonania przedmiotu zamówienia.</w:t>
      </w:r>
    </w:p>
    <w:p w:rsidR="003A7E4D" w:rsidRDefault="003A7E4D" w:rsidP="003A7E4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wzięliśmy pod uwagę wszystkie okoliczności i uwarunkowania mające lub mogące mieć wpływ na realizacją przedmiotu zamówienia i zostało to przez nas uwzględnione w cenie realizacji przedmiotu zamówienia.</w:t>
      </w:r>
    </w:p>
    <w:p w:rsidR="003A7E4D" w:rsidRPr="00A7529F" w:rsidRDefault="003A7E4D" w:rsidP="003A7E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9F">
        <w:rPr>
          <w:rFonts w:ascii="Times New Roman" w:hAnsi="Times New Roman"/>
          <w:sz w:val="24"/>
          <w:szCs w:val="24"/>
        </w:rPr>
        <w:t>Wyrażamy zgodę na warunki płatności określone przez Zamawiającego w zapytaniu ofertowym.</w:t>
      </w:r>
    </w:p>
    <w:p w:rsidR="003A7E4D" w:rsidRDefault="003A7E4D" w:rsidP="003A7E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9F">
        <w:rPr>
          <w:rFonts w:ascii="Times New Roman" w:hAnsi="Times New Roman"/>
          <w:sz w:val="24"/>
          <w:szCs w:val="24"/>
        </w:rPr>
        <w:t>Gwarantujemy wykonanie przedmiotu zamówienia w terminie wskazanym w zapytaniu ofertowym.</w:t>
      </w:r>
    </w:p>
    <w:p w:rsidR="003A7E4D" w:rsidRPr="00136BBA" w:rsidRDefault="003A7E4D" w:rsidP="003A7E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BBA">
        <w:rPr>
          <w:rFonts w:ascii="Times New Roman" w:hAnsi="Times New Roman"/>
          <w:sz w:val="24"/>
          <w:szCs w:val="24"/>
        </w:rPr>
        <w:t xml:space="preserve">Na przedmiot zamówienia określony w zapytaniu ofertowym udzielamy </w:t>
      </w:r>
      <w:r>
        <w:rPr>
          <w:rFonts w:ascii="Times New Roman" w:hAnsi="Times New Roman"/>
          <w:sz w:val="24"/>
          <w:szCs w:val="24"/>
        </w:rPr>
        <w:t xml:space="preserve">gwarancji </w:t>
      </w:r>
      <w:r w:rsidRPr="00136BBA">
        <w:rPr>
          <w:rFonts w:ascii="Times New Roman" w:hAnsi="Times New Roman"/>
          <w:sz w:val="24"/>
          <w:szCs w:val="24"/>
        </w:rPr>
        <w:t>jakości co najmniej na okres gwarancji udzielonej przez produce</w:t>
      </w:r>
      <w:r>
        <w:rPr>
          <w:rFonts w:ascii="Times New Roman" w:hAnsi="Times New Roman"/>
          <w:sz w:val="24"/>
          <w:szCs w:val="24"/>
        </w:rPr>
        <w:t>nta danego sprzętu lub produktu</w:t>
      </w:r>
      <w:r w:rsidRPr="00136BBA">
        <w:rPr>
          <w:rFonts w:ascii="Times New Roman" w:hAnsi="Times New Roman"/>
          <w:sz w:val="24"/>
          <w:szCs w:val="24"/>
        </w:rPr>
        <w:t xml:space="preserve">, licząc od dnia odbioru końcowego przedmiotu zamówienia.  </w:t>
      </w:r>
    </w:p>
    <w:p w:rsidR="003A7E4D" w:rsidRPr="00054327" w:rsidRDefault="003A7E4D" w:rsidP="000543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Oświadczamy, że warunki zawarte </w:t>
      </w:r>
      <w:r>
        <w:rPr>
          <w:rFonts w:ascii="Times New Roman" w:hAnsi="Times New Roman"/>
          <w:sz w:val="24"/>
          <w:szCs w:val="24"/>
        </w:rPr>
        <w:t xml:space="preserve">w projekcie umowy </w:t>
      </w:r>
      <w:r w:rsidRPr="00FD17FA">
        <w:rPr>
          <w:rFonts w:ascii="Times New Roman" w:hAnsi="Times New Roman"/>
          <w:sz w:val="24"/>
          <w:szCs w:val="24"/>
        </w:rPr>
        <w:t>(załączn</w:t>
      </w:r>
      <w:r w:rsidR="006D613B">
        <w:rPr>
          <w:rFonts w:ascii="Times New Roman" w:hAnsi="Times New Roman"/>
          <w:sz w:val="24"/>
          <w:szCs w:val="24"/>
        </w:rPr>
        <w:t>ik nr 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  <w:r w:rsidRPr="00FD17FA">
        <w:rPr>
          <w:rFonts w:ascii="Times New Roman" w:hAnsi="Times New Roman"/>
          <w:sz w:val="24"/>
          <w:szCs w:val="24"/>
        </w:rPr>
        <w:t>) zostały</w:t>
      </w:r>
      <w:r w:rsidRPr="006160C1">
        <w:rPr>
          <w:rFonts w:ascii="Times New Roman" w:hAnsi="Times New Roman"/>
          <w:sz w:val="24"/>
          <w:szCs w:val="24"/>
        </w:rPr>
        <w:t xml:space="preserve"> przez nas zaakceptowane w całości i bez zastrzeżeń oraz zobowiązujemy się w przypadku wyboru naszej oferty, do zawarcia umowy na przedstawionych warunkach w miejscu i terminie wyznaczonym przez Zamawiającego.</w:t>
      </w:r>
    </w:p>
    <w:p w:rsidR="003A7E4D" w:rsidRPr="008F3DBC" w:rsidRDefault="003A7E4D" w:rsidP="003A7E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F3DBC">
        <w:rPr>
          <w:rFonts w:ascii="Times New Roman" w:hAnsi="Times New Roman"/>
          <w:sz w:val="24"/>
          <w:szCs w:val="24"/>
        </w:rPr>
        <w:t>Wszystkie dokumenty stanowiące ofertę zostały podpisane przez osobę upoważnioną do reprezentowania Wykonawcy.</w:t>
      </w:r>
    </w:p>
    <w:p w:rsidR="003A7E4D" w:rsidRDefault="003A7E4D" w:rsidP="003A7E4D">
      <w:pPr>
        <w:rPr>
          <w:rFonts w:ascii="Times New Roman" w:hAnsi="Times New Roman"/>
          <w:sz w:val="24"/>
          <w:szCs w:val="24"/>
        </w:rPr>
      </w:pPr>
    </w:p>
    <w:p w:rsidR="003A7E4D" w:rsidRDefault="003A7E4D" w:rsidP="003A7E4D">
      <w:pPr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        </w:t>
      </w:r>
    </w:p>
    <w:p w:rsidR="003A7E4D" w:rsidRDefault="003A7E4D" w:rsidP="003A7E4D">
      <w:pPr>
        <w:rPr>
          <w:rFonts w:ascii="Times New Roman" w:hAnsi="Times New Roman"/>
          <w:sz w:val="24"/>
          <w:szCs w:val="24"/>
        </w:rPr>
      </w:pPr>
    </w:p>
    <w:p w:rsidR="003A7E4D" w:rsidRPr="006160C1" w:rsidRDefault="003A7E4D" w:rsidP="003A7E4D">
      <w:pPr>
        <w:rPr>
          <w:rFonts w:ascii="Times New Roman" w:hAnsi="Times New Roman"/>
          <w:sz w:val="24"/>
          <w:szCs w:val="24"/>
        </w:rPr>
      </w:pP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>.......                     …</w:t>
      </w:r>
      <w:r w:rsidRPr="006160C1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3A7E4D" w:rsidRPr="006160C1" w:rsidRDefault="003A7E4D" w:rsidP="003A7E4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6160C1">
        <w:rPr>
          <w:rFonts w:ascii="Times New Roman" w:hAnsi="Times New Roman"/>
          <w:i/>
          <w:sz w:val="24"/>
          <w:szCs w:val="24"/>
        </w:rPr>
        <w:t xml:space="preserve">   </w:t>
      </w:r>
      <w:r w:rsidRPr="006160C1">
        <w:rPr>
          <w:rFonts w:ascii="Times New Roman" w:hAnsi="Times New Roman"/>
          <w:i/>
          <w:sz w:val="24"/>
          <w:szCs w:val="24"/>
          <w:vertAlign w:val="superscript"/>
        </w:rPr>
        <w:t xml:space="preserve"> (miejscowość i data)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Pr="006160C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(pieczątka i podpis (y) osoby /osób uprawnionej lub upoważnionej)</w:t>
      </w:r>
    </w:p>
    <w:p w:rsidR="003A7E4D" w:rsidRDefault="003A7E4D" w:rsidP="003A7E4D">
      <w:pPr>
        <w:rPr>
          <w:rFonts w:ascii="Times New Roman" w:hAnsi="Times New Roman"/>
          <w:sz w:val="24"/>
          <w:szCs w:val="24"/>
          <w:vertAlign w:val="superscript"/>
        </w:rPr>
      </w:pPr>
    </w:p>
    <w:p w:rsidR="003A7E4D" w:rsidRDefault="003A7E4D" w:rsidP="003A7E4D">
      <w:pPr>
        <w:rPr>
          <w:rFonts w:ascii="Times New Roman" w:hAnsi="Times New Roman"/>
          <w:sz w:val="24"/>
          <w:szCs w:val="24"/>
          <w:vertAlign w:val="superscript"/>
        </w:rPr>
      </w:pPr>
    </w:p>
    <w:p w:rsidR="003A7E4D" w:rsidRDefault="003A7E4D" w:rsidP="003A7E4D">
      <w:pPr>
        <w:rPr>
          <w:rFonts w:ascii="Times New Roman" w:hAnsi="Times New Roman"/>
          <w:sz w:val="24"/>
          <w:szCs w:val="24"/>
          <w:vertAlign w:val="superscript"/>
        </w:rPr>
      </w:pPr>
    </w:p>
    <w:p w:rsidR="003A7E4D" w:rsidRDefault="003A7E4D" w:rsidP="003A7E4D">
      <w:pPr>
        <w:rPr>
          <w:rFonts w:ascii="Times New Roman" w:hAnsi="Times New Roman"/>
          <w:sz w:val="24"/>
          <w:szCs w:val="24"/>
          <w:vertAlign w:val="superscript"/>
        </w:rPr>
      </w:pPr>
    </w:p>
    <w:p w:rsidR="003A7E4D" w:rsidRPr="006160C1" w:rsidRDefault="003A7E4D" w:rsidP="003A7E4D">
      <w:pPr>
        <w:rPr>
          <w:rFonts w:ascii="Times New Roman" w:hAnsi="Times New Roman"/>
          <w:sz w:val="24"/>
          <w:szCs w:val="24"/>
          <w:vertAlign w:val="superscript"/>
        </w:rPr>
      </w:pPr>
    </w:p>
    <w:sectPr w:rsidR="003A7E4D" w:rsidRPr="006160C1" w:rsidSect="003E2C7D"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82" w:rsidRDefault="00522582" w:rsidP="000B7EDF">
      <w:pPr>
        <w:spacing w:after="0" w:line="240" w:lineRule="auto"/>
      </w:pPr>
      <w:r>
        <w:separator/>
      </w:r>
    </w:p>
  </w:endnote>
  <w:endnote w:type="continuationSeparator" w:id="0">
    <w:p w:rsidR="00522582" w:rsidRDefault="00522582" w:rsidP="000B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DF" w:rsidRPr="001F1DC5" w:rsidRDefault="000B7EDF" w:rsidP="000B7EDF">
    <w:pPr>
      <w:pStyle w:val="Nagwek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C9020BA" wp14:editId="70446E16">
          <wp:simplePos x="0" y="0"/>
          <wp:positionH relativeFrom="column">
            <wp:posOffset>-3175</wp:posOffset>
          </wp:positionH>
          <wp:positionV relativeFrom="paragraph">
            <wp:posOffset>201930</wp:posOffset>
          </wp:positionV>
          <wp:extent cx="1374775" cy="352425"/>
          <wp:effectExtent l="0" t="0" r="0" b="9525"/>
          <wp:wrapNone/>
          <wp:docPr id="458" name="Obraz 458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„Aktywna integracja w ZAZ w Rzeszowie”</w:t>
    </w:r>
  </w:p>
  <w:p w:rsidR="000B7EDF" w:rsidRPr="00D1467C" w:rsidRDefault="000B7EDF" w:rsidP="000B7EDF">
    <w:pPr>
      <w:pStyle w:val="Nagwek"/>
      <w:spacing w:after="0"/>
      <w:jc w:val="right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0B7EDF" w:rsidRPr="007D1199" w:rsidRDefault="000B7EDF" w:rsidP="000B7EDF">
    <w:pPr>
      <w:pStyle w:val="Stopka"/>
      <w:spacing w:after="0"/>
      <w:jc w:val="right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Kolejowa 1,</w:t>
    </w:r>
    <w:r w:rsidRPr="007D1199">
      <w:rPr>
        <w:sz w:val="12"/>
        <w:szCs w:val="14"/>
      </w:rPr>
      <w:t xml:space="preserve"> 35-</w:t>
    </w:r>
    <w:r>
      <w:rPr>
        <w:sz w:val="12"/>
        <w:szCs w:val="14"/>
      </w:rPr>
      <w:t>073</w:t>
    </w:r>
    <w:r w:rsidRPr="007D1199">
      <w:rPr>
        <w:sz w:val="12"/>
        <w:szCs w:val="14"/>
      </w:rPr>
      <w:t xml:space="preserve"> Rzeszów</w:t>
    </w:r>
  </w:p>
  <w:p w:rsidR="000B7EDF" w:rsidRPr="0021114C" w:rsidRDefault="000B7EDF" w:rsidP="000B7EDF">
    <w:pPr>
      <w:pStyle w:val="Stopka"/>
      <w:spacing w:after="0"/>
      <w:jc w:val="right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  <w:p w:rsidR="000B7EDF" w:rsidRPr="0021114C" w:rsidRDefault="000B7EDF" w:rsidP="000B7EDF">
    <w:pPr>
      <w:pStyle w:val="Stopka"/>
      <w:spacing w:after="0" w:line="240" w:lineRule="auto"/>
      <w:ind w:left="567"/>
      <w:rPr>
        <w:sz w:val="12"/>
        <w:szCs w:val="14"/>
      </w:rPr>
    </w:pPr>
  </w:p>
  <w:p w:rsidR="008D0D87" w:rsidRPr="0021114C" w:rsidRDefault="00522582" w:rsidP="008D0D87">
    <w:pPr>
      <w:pStyle w:val="Stopka"/>
      <w:spacing w:after="0" w:line="240" w:lineRule="auto"/>
      <w:ind w:left="567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82" w:rsidRDefault="00522582" w:rsidP="000B7EDF">
      <w:pPr>
        <w:spacing w:after="0" w:line="240" w:lineRule="auto"/>
      </w:pPr>
      <w:r>
        <w:separator/>
      </w:r>
    </w:p>
  </w:footnote>
  <w:footnote w:type="continuationSeparator" w:id="0">
    <w:p w:rsidR="00522582" w:rsidRDefault="00522582" w:rsidP="000B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87" w:rsidRDefault="000F7A65" w:rsidP="008D0D8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C6CA90" wp14:editId="3555AC1D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1" name="Obraz 11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D87" w:rsidRPr="00FE6570" w:rsidRDefault="00522582" w:rsidP="008D0D87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D4A"/>
    <w:multiLevelType w:val="hybridMultilevel"/>
    <w:tmpl w:val="D30E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3F8"/>
    <w:multiLevelType w:val="hybridMultilevel"/>
    <w:tmpl w:val="FC44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4D"/>
    <w:rsid w:val="00023226"/>
    <w:rsid w:val="00054327"/>
    <w:rsid w:val="000A22D4"/>
    <w:rsid w:val="000B7EDF"/>
    <w:rsid w:val="000C0A02"/>
    <w:rsid w:val="000F18A5"/>
    <w:rsid w:val="000F7A65"/>
    <w:rsid w:val="001712BC"/>
    <w:rsid w:val="001B44D7"/>
    <w:rsid w:val="001D5B3E"/>
    <w:rsid w:val="00314FC0"/>
    <w:rsid w:val="00320FF8"/>
    <w:rsid w:val="003A5FAB"/>
    <w:rsid w:val="003A7E4D"/>
    <w:rsid w:val="004B6709"/>
    <w:rsid w:val="00522582"/>
    <w:rsid w:val="005848F4"/>
    <w:rsid w:val="00587EF5"/>
    <w:rsid w:val="005E318F"/>
    <w:rsid w:val="006360D9"/>
    <w:rsid w:val="00646E8B"/>
    <w:rsid w:val="006D613B"/>
    <w:rsid w:val="007E0DF0"/>
    <w:rsid w:val="008577BB"/>
    <w:rsid w:val="009A40A6"/>
    <w:rsid w:val="009C0872"/>
    <w:rsid w:val="00A250A1"/>
    <w:rsid w:val="00B82102"/>
    <w:rsid w:val="00BC081A"/>
    <w:rsid w:val="00C134C1"/>
    <w:rsid w:val="00D73A08"/>
    <w:rsid w:val="00D74108"/>
    <w:rsid w:val="00D8674E"/>
    <w:rsid w:val="00E36315"/>
    <w:rsid w:val="00EB02DE"/>
    <w:rsid w:val="00F648E1"/>
    <w:rsid w:val="00F86CB3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7446"/>
  <w15:chartTrackingRefBased/>
  <w15:docId w15:val="{F5FB92F6-3426-4076-8888-C45134B5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4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A7E4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E4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E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7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E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E4D"/>
    <w:pPr>
      <w:ind w:left="720"/>
      <w:contextualSpacing/>
    </w:pPr>
  </w:style>
  <w:style w:type="paragraph" w:customStyle="1" w:styleId="Default">
    <w:name w:val="Default"/>
    <w:rsid w:val="003A7E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A7E4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3A7E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A7E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A7E4D"/>
    <w:pPr>
      <w:spacing w:after="0" w:line="240" w:lineRule="auto"/>
    </w:pPr>
  </w:style>
  <w:style w:type="character" w:customStyle="1" w:styleId="FontStyle24">
    <w:name w:val="Font Style24"/>
    <w:rsid w:val="003A7E4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89E3-6201-4F80-977A-2837000D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kadry</cp:lastModifiedBy>
  <cp:revision>3</cp:revision>
  <dcterms:created xsi:type="dcterms:W3CDTF">2020-07-15T07:33:00Z</dcterms:created>
  <dcterms:modified xsi:type="dcterms:W3CDTF">2020-07-15T07:35:00Z</dcterms:modified>
</cp:coreProperties>
</file>